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463" w:rsidRDefault="00F25CFE">
      <w:pPr>
        <w:pStyle w:val="Normlnweb"/>
        <w:shd w:val="clear" w:color="auto" w:fill="FFFFFF"/>
        <w:spacing w:before="280" w:beforeAutospacing="0" w:after="280"/>
        <w:rPr>
          <w:rFonts w:ascii="Open Sans" w:hAnsi="Open Sans"/>
          <w:b/>
          <w:bCs/>
          <w:color w:val="000000"/>
          <w:sz w:val="36"/>
          <w:szCs w:val="36"/>
        </w:rPr>
      </w:pPr>
      <w:r>
        <w:rPr>
          <w:rFonts w:ascii="Open Sans" w:hAnsi="Open Sans"/>
          <w:b/>
          <w:bCs/>
          <w:color w:val="000000"/>
          <w:sz w:val="36"/>
          <w:szCs w:val="36"/>
        </w:rPr>
        <w:t>Výstava reportážních snímků Seana Gallupa zahajuje nový ročník soutěže Czech Press Photo </w:t>
      </w:r>
    </w:p>
    <w:p w:rsidR="00FC4463" w:rsidRDefault="00F25CFE">
      <w:pPr>
        <w:pStyle w:val="Normlnweb"/>
        <w:shd w:val="clear" w:color="auto" w:fill="FFFFFF"/>
        <w:spacing w:before="280" w:beforeAutospacing="0" w:after="280"/>
        <w:rPr>
          <w:rFonts w:ascii="Open Sans" w:hAnsi="Open Sans"/>
          <w:b/>
          <w:bCs/>
          <w:color w:val="000000"/>
        </w:rPr>
      </w:pPr>
      <w:r>
        <w:rPr>
          <w:rFonts w:ascii="Open Sans" w:hAnsi="Open Sans"/>
          <w:b/>
          <w:bCs/>
          <w:color w:val="000000"/>
        </w:rPr>
        <w:t xml:space="preserve">Zasedání zahraniční poroty soutěže Czech Press Photo je pravidelně doprovázeno výstavou jednoho z porotců. Letos v galerii Czech Photo Centre představí své </w:t>
      </w:r>
      <w:r>
        <w:rPr>
          <w:rFonts w:ascii="Open Sans" w:hAnsi="Open Sans"/>
          <w:b/>
          <w:bCs/>
          <w:color w:val="000000"/>
        </w:rPr>
        <w:t>reportážní snímky Sean Gallup z Getty Images, který žije a</w:t>
      </w:r>
      <w:r>
        <w:rPr>
          <w:rFonts w:ascii="Open Sans" w:hAnsi="Open Sans"/>
          <w:b/>
          <w:bCs/>
          <w:color w:val="000000"/>
        </w:rPr>
        <w:t> </w:t>
      </w:r>
      <w:r>
        <w:rPr>
          <w:rFonts w:ascii="Open Sans" w:hAnsi="Open Sans"/>
          <w:b/>
          <w:bCs/>
          <w:color w:val="000000"/>
        </w:rPr>
        <w:t>pracuje v Německu. Výstava Sean Gallup</w:t>
      </w:r>
      <w:r>
        <w:rPr>
          <w:rFonts w:ascii="Open Sans" w:hAnsi="Open Sans"/>
          <w:b/>
          <w:bCs/>
          <w:color w:val="000000"/>
        </w:rPr>
        <w:t> </w:t>
      </w:r>
      <w:r>
        <w:rPr>
          <w:rFonts w:ascii="Open Sans" w:hAnsi="Open Sans"/>
          <w:b/>
          <w:bCs/>
          <w:color w:val="000000"/>
        </w:rPr>
        <w:t>– reportážní fotografie nabídne průřez jeho kariérou. Výstava bude zahájena vernisáží 14.</w:t>
      </w:r>
      <w:r>
        <w:rPr>
          <w:rFonts w:ascii="Open Sans" w:hAnsi="Open Sans"/>
          <w:b/>
          <w:bCs/>
          <w:color w:val="000000"/>
        </w:rPr>
        <w:t> </w:t>
      </w:r>
      <w:r>
        <w:rPr>
          <w:rFonts w:ascii="Open Sans" w:hAnsi="Open Sans"/>
          <w:b/>
          <w:bCs/>
          <w:color w:val="000000"/>
        </w:rPr>
        <w:t>října v 18</w:t>
      </w:r>
      <w:r>
        <w:rPr>
          <w:rFonts w:ascii="Open Sans" w:hAnsi="Open Sans"/>
          <w:b/>
          <w:bCs/>
          <w:color w:val="000000"/>
        </w:rPr>
        <w:t>.</w:t>
      </w:r>
      <w:r>
        <w:rPr>
          <w:rFonts w:ascii="Open Sans" w:hAnsi="Open Sans"/>
          <w:b/>
          <w:bCs/>
          <w:color w:val="000000"/>
        </w:rPr>
        <w:t>00. Poté bude expozice od středy 20.</w:t>
      </w:r>
      <w:r>
        <w:rPr>
          <w:rFonts w:ascii="Open Sans" w:hAnsi="Open Sans"/>
          <w:b/>
          <w:bCs/>
          <w:color w:val="000000"/>
        </w:rPr>
        <w:t> </w:t>
      </w:r>
      <w:r>
        <w:rPr>
          <w:rFonts w:ascii="Open Sans" w:hAnsi="Open Sans"/>
          <w:b/>
          <w:bCs/>
          <w:color w:val="000000"/>
        </w:rPr>
        <w:t>října přístupná</w:t>
      </w:r>
      <w:r>
        <w:rPr>
          <w:rFonts w:ascii="Open Sans" w:hAnsi="Open Sans"/>
          <w:b/>
          <w:bCs/>
          <w:color w:val="000000"/>
        </w:rPr>
        <w:t xml:space="preserve"> veřejnosti a</w:t>
      </w:r>
      <w:r>
        <w:rPr>
          <w:rFonts w:ascii="Open Sans" w:hAnsi="Open Sans"/>
          <w:b/>
          <w:bCs/>
          <w:color w:val="000000"/>
        </w:rPr>
        <w:t> </w:t>
      </w:r>
      <w:r>
        <w:rPr>
          <w:rFonts w:ascii="Open Sans" w:hAnsi="Open Sans"/>
          <w:b/>
          <w:bCs/>
          <w:color w:val="000000"/>
        </w:rPr>
        <w:t>potrvá do 14.</w:t>
      </w:r>
      <w:r>
        <w:rPr>
          <w:rFonts w:ascii="Open Sans" w:hAnsi="Open Sans"/>
          <w:b/>
          <w:bCs/>
          <w:color w:val="000000"/>
        </w:rPr>
        <w:t> </w:t>
      </w:r>
      <w:r>
        <w:rPr>
          <w:rFonts w:ascii="Open Sans" w:hAnsi="Open Sans"/>
          <w:b/>
          <w:bCs/>
          <w:color w:val="000000"/>
        </w:rPr>
        <w:t>listopadu.</w:t>
      </w:r>
    </w:p>
    <w:p w:rsidR="00FC4463" w:rsidRDefault="00F25CFE">
      <w:pPr>
        <w:pStyle w:val="Normlnweb"/>
        <w:shd w:val="clear" w:color="auto" w:fill="FFFFFF"/>
        <w:spacing w:before="280" w:beforeAutospacing="0" w:after="28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„Sean Gallup je skvělý fotograf a pravý reportážní profesionál. V 90.</w:t>
      </w:r>
      <w:r>
        <w:rPr>
          <w:rFonts w:ascii="Open Sans" w:hAnsi="Open Sans"/>
          <w:color w:val="000000"/>
        </w:rPr>
        <w:t> </w:t>
      </w:r>
      <w:r>
        <w:rPr>
          <w:rFonts w:ascii="Open Sans" w:hAnsi="Open Sans"/>
          <w:color w:val="000000"/>
        </w:rPr>
        <w:t xml:space="preserve">letech často fotografoval v České republice, zejména v Praze. Na výstavě například uvidíte jeho snímek bývalého komunistického </w:t>
      </w:r>
      <w:r>
        <w:rPr>
          <w:rFonts w:ascii="Open Sans" w:hAnsi="Open Sans"/>
          <w:color w:val="000000"/>
        </w:rPr>
        <w:t>pohlavára Miloše Jakeše</w:t>
      </w:r>
      <w:r>
        <w:rPr>
          <w:rFonts w:ascii="Open Sans" w:hAnsi="Open Sans"/>
          <w:color w:val="000000"/>
        </w:rPr>
        <w:t>,</w:t>
      </w:r>
      <w:r>
        <w:rPr>
          <w:rFonts w:ascii="Open Sans" w:hAnsi="Open Sans"/>
          <w:color w:val="000000"/>
        </w:rPr>
        <w:t>“ říká Dan Materna, manažer soutěže Czech Press Photo.</w:t>
      </w:r>
    </w:p>
    <w:p w:rsidR="00FC4463" w:rsidRDefault="00F25CFE">
      <w:pPr>
        <w:pStyle w:val="Normlnweb"/>
        <w:shd w:val="clear" w:color="auto" w:fill="FFFFFF"/>
        <w:spacing w:before="280" w:beforeAutospacing="0" w:after="280"/>
        <w:rPr>
          <w:rFonts w:ascii="Open Sans" w:hAnsi="Open Sans" w:cs="Open Sans"/>
          <w:color w:val="000000"/>
        </w:rPr>
      </w:pPr>
      <w:r>
        <w:rPr>
          <w:rFonts w:ascii="Open Sans" w:hAnsi="Open Sans"/>
          <w:color w:val="000000"/>
        </w:rPr>
        <w:t>Nyní fotoreportér Sean Gallup žije v Berlíně, kde s týmem nezávislých fotografů zajišťuje zpravodajství a obrazové pokrytí pro Getty Images v Německu, Švýcarsku a v Rakousku.</w:t>
      </w:r>
    </w:p>
    <w:p w:rsidR="00FC4463" w:rsidRDefault="00F25CFE">
      <w:pPr>
        <w:pStyle w:val="Normlnweb"/>
        <w:shd w:val="clear" w:color="auto" w:fill="FFFFFF"/>
        <w:spacing w:before="280" w:beforeAutospacing="0" w:after="28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J</w:t>
      </w:r>
      <w:r>
        <w:rPr>
          <w:rFonts w:ascii="Open Sans" w:hAnsi="Open Sans"/>
          <w:color w:val="000000"/>
        </w:rPr>
        <w:t xml:space="preserve">eho fotografie se pravidelně objevují v médiích po celém světě a vycházejí na titulních stránkách deníků a magazínů jako jsou například: </w:t>
      </w:r>
      <w:bookmarkStart w:id="0" w:name="_GoBack"/>
      <w:bookmarkEnd w:id="0"/>
      <w:r>
        <w:rPr>
          <w:rFonts w:ascii="Open Sans" w:hAnsi="Open Sans"/>
          <w:color w:val="000000"/>
        </w:rPr>
        <w:t>Time, The New York Times, The Washington Post, Der Spiegel, Vanity Fair, The Guardian, The Independen</w:t>
      </w:r>
      <w:r>
        <w:rPr>
          <w:rFonts w:ascii="Open Sans" w:hAnsi="Open Sans"/>
          <w:color w:val="000000"/>
        </w:rPr>
        <w:t>t</w:t>
      </w:r>
      <w:r>
        <w:rPr>
          <w:rFonts w:ascii="Open Sans" w:hAnsi="Open Sans"/>
          <w:color w:val="000000"/>
        </w:rPr>
        <w:t xml:space="preserve"> a</w:t>
      </w:r>
      <w:r>
        <w:rPr>
          <w:rFonts w:ascii="Open Sans" w:hAnsi="Open Sans"/>
          <w:color w:val="000000"/>
        </w:rPr>
        <w:t> </w:t>
      </w:r>
      <w:r>
        <w:rPr>
          <w:rFonts w:ascii="Open Sans" w:hAnsi="Open Sans"/>
          <w:color w:val="000000"/>
        </w:rPr>
        <w:t xml:space="preserve">mnoha dalších. </w:t>
      </w:r>
    </w:p>
    <w:p w:rsidR="00FC4463" w:rsidRDefault="00F25CFE">
      <w:pPr>
        <w:pStyle w:val="Normlnweb"/>
        <w:shd w:val="clear" w:color="auto" w:fill="FFFFFF"/>
        <w:spacing w:before="280" w:beforeAutospacing="0" w:after="28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V jeho kariéře s</w:t>
      </w:r>
      <w:r>
        <w:rPr>
          <w:rFonts w:ascii="Open Sans" w:hAnsi="Open Sans"/>
          <w:color w:val="000000"/>
        </w:rPr>
        <w:t xml:space="preserve">e stala stěžejní série fotografií vztahujících se k pravicovému extremismu, která byla v roce 2013 vystavena ve Vojenském historickém muzeu bundeswehru v Drážďanech a následně cestovala po dvanácti místech po celém Německu. V poslední době se autor věnuje </w:t>
      </w:r>
      <w:r>
        <w:rPr>
          <w:rFonts w:ascii="Open Sans" w:hAnsi="Open Sans"/>
          <w:color w:val="000000"/>
        </w:rPr>
        <w:t>dlouhodobému projektu, který dokumentuje globální oteplování v arktických a alpských oblastech.</w:t>
      </w:r>
    </w:p>
    <w:p w:rsidR="00FC4463" w:rsidRDefault="00F25CFE">
      <w:pPr>
        <w:pStyle w:val="Normlnweb"/>
        <w:shd w:val="clear" w:color="auto" w:fill="FFFFFF"/>
        <w:spacing w:before="280" w:after="28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Výstava bude otevřena 20.</w:t>
      </w:r>
      <w:r>
        <w:rPr>
          <w:rFonts w:ascii="Open Sans" w:hAnsi="Open Sans" w:cs="Open Sans"/>
          <w:color w:val="000000"/>
        </w:rPr>
        <w:t> </w:t>
      </w:r>
      <w:r>
        <w:rPr>
          <w:rFonts w:ascii="Open Sans" w:hAnsi="Open Sans" w:cs="Open Sans"/>
          <w:color w:val="000000"/>
        </w:rPr>
        <w:t>října a</w:t>
      </w:r>
      <w:r>
        <w:rPr>
          <w:rFonts w:ascii="Open Sans" w:hAnsi="Open Sans" w:cs="Open Sans"/>
          <w:color w:val="000000"/>
        </w:rPr>
        <w:t> </w:t>
      </w:r>
      <w:r>
        <w:rPr>
          <w:rFonts w:ascii="Open Sans" w:hAnsi="Open Sans" w:cs="Open Sans"/>
          <w:color w:val="000000"/>
        </w:rPr>
        <w:t>potrvá do 14.</w:t>
      </w:r>
      <w:r>
        <w:rPr>
          <w:rFonts w:ascii="Open Sans" w:hAnsi="Open Sans" w:cs="Open Sans"/>
          <w:color w:val="000000"/>
        </w:rPr>
        <w:t> </w:t>
      </w:r>
      <w:r>
        <w:rPr>
          <w:rFonts w:ascii="Open Sans" w:hAnsi="Open Sans" w:cs="Open Sans"/>
          <w:color w:val="000000"/>
        </w:rPr>
        <w:t>listopadu. Otevírací doba: úterý až pátek vždy od 11.00 do 18.00</w:t>
      </w:r>
      <w:r>
        <w:rPr>
          <w:rFonts w:ascii="Open Sans" w:hAnsi="Open Sans" w:cs="Open Sans"/>
          <w:color w:val="000000"/>
        </w:rPr>
        <w:t> </w:t>
      </w:r>
      <w:r>
        <w:rPr>
          <w:rFonts w:ascii="Open Sans" w:hAnsi="Open Sans" w:cs="Open Sans"/>
          <w:color w:val="000000"/>
        </w:rPr>
        <w:t>hodin a</w:t>
      </w:r>
      <w:r>
        <w:rPr>
          <w:rFonts w:ascii="Open Sans" w:hAnsi="Open Sans" w:cs="Open Sans"/>
          <w:color w:val="000000"/>
        </w:rPr>
        <w:t> </w:t>
      </w:r>
      <w:r>
        <w:rPr>
          <w:rFonts w:ascii="Open Sans" w:hAnsi="Open Sans" w:cs="Open Sans"/>
          <w:color w:val="000000"/>
        </w:rPr>
        <w:t>o</w:t>
      </w:r>
      <w:r>
        <w:rPr>
          <w:rFonts w:ascii="Open Sans" w:hAnsi="Open Sans" w:cs="Open Sans"/>
          <w:color w:val="000000"/>
        </w:rPr>
        <w:t> </w:t>
      </w:r>
      <w:r>
        <w:rPr>
          <w:rFonts w:ascii="Open Sans" w:hAnsi="Open Sans" w:cs="Open Sans"/>
          <w:color w:val="000000"/>
        </w:rPr>
        <w:t>víkendu od 10.00 do 18.00</w:t>
      </w:r>
      <w:r>
        <w:rPr>
          <w:rFonts w:ascii="Open Sans" w:hAnsi="Open Sans" w:cs="Open Sans"/>
          <w:color w:val="000000"/>
        </w:rPr>
        <w:t> </w:t>
      </w:r>
      <w:r>
        <w:rPr>
          <w:rFonts w:ascii="Open Sans" w:hAnsi="Open Sans" w:cs="Open Sans"/>
          <w:color w:val="000000"/>
        </w:rPr>
        <w:t>hodin. Základní vstupné činí 80 a</w:t>
      </w:r>
      <w:r>
        <w:rPr>
          <w:rFonts w:ascii="Open Sans" w:hAnsi="Open Sans" w:cs="Open Sans"/>
          <w:color w:val="000000"/>
        </w:rPr>
        <w:t> </w:t>
      </w:r>
      <w:r>
        <w:rPr>
          <w:rFonts w:ascii="Open Sans" w:hAnsi="Open Sans" w:cs="Open Sans"/>
          <w:color w:val="000000"/>
        </w:rPr>
        <w:t>snížené 40</w:t>
      </w:r>
      <w:r>
        <w:rPr>
          <w:rFonts w:ascii="Open Sans" w:hAnsi="Open Sans" w:cs="Open Sans"/>
          <w:color w:val="000000"/>
        </w:rPr>
        <w:t> </w:t>
      </w:r>
      <w:r>
        <w:rPr>
          <w:rFonts w:ascii="Open Sans" w:hAnsi="Open Sans" w:cs="Open Sans"/>
          <w:color w:val="000000"/>
        </w:rPr>
        <w:t>korun. Ve velké výstavní síni probíhá výstava Petra Bruknera Jen tak jsem šel kolem. Galerie Czech Photo Centre se nachází 100</w:t>
      </w:r>
      <w:r>
        <w:rPr>
          <w:rFonts w:ascii="Open Sans" w:hAnsi="Open Sans" w:cs="Open Sans"/>
          <w:color w:val="000000"/>
        </w:rPr>
        <w:t> </w:t>
      </w:r>
      <w:r>
        <w:rPr>
          <w:rFonts w:ascii="Open Sans" w:hAnsi="Open Sans" w:cs="Open Sans"/>
          <w:color w:val="000000"/>
        </w:rPr>
        <w:t>metrů od stanice metra Nové Butovice na adrese Seydlerova 2835/4, Praha 5</w:t>
      </w:r>
      <w:r>
        <w:rPr>
          <w:rFonts w:ascii="Open Sans" w:hAnsi="Open Sans" w:cs="Open Sans"/>
          <w:color w:val="000000"/>
        </w:rPr>
        <w:t>.</w:t>
      </w:r>
    </w:p>
    <w:p w:rsidR="00FC4463" w:rsidRDefault="00F25CFE">
      <w:pPr>
        <w:pStyle w:val="Normlnweb"/>
        <w:shd w:val="clear" w:color="auto" w:fill="FFFFFF"/>
        <w:spacing w:before="280" w:after="28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Kontak</w:t>
      </w:r>
      <w:r>
        <w:rPr>
          <w:rFonts w:ascii="Open Sans" w:hAnsi="Open Sans" w:cs="Open Sans"/>
          <w:color w:val="000000"/>
        </w:rPr>
        <w:t>ty a další informace: www.czechphoto.org</w:t>
      </w:r>
    </w:p>
    <w:p w:rsidR="00FC4463" w:rsidRDefault="00F25CFE">
      <w:pPr>
        <w:pStyle w:val="Normlnweb"/>
        <w:shd w:val="clear" w:color="auto" w:fill="FFFFFF"/>
        <w:spacing w:before="280" w:after="28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Public relations: Anna Vacková, +420 777 093 690, vackova@czechphoto.org</w:t>
      </w:r>
    </w:p>
    <w:p w:rsidR="00FC4463" w:rsidRDefault="00F25CFE">
      <w:pPr>
        <w:pStyle w:val="Normlnweb"/>
        <w:shd w:val="clear" w:color="auto" w:fill="FFFFFF"/>
        <w:spacing w:before="280" w:after="28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Záštita výstavy: Ministerstvo kultury ČR a Praha 13</w:t>
      </w:r>
    </w:p>
    <w:p w:rsidR="00FC4463" w:rsidRDefault="00F25CFE">
      <w:pPr>
        <w:pStyle w:val="Normlnweb"/>
        <w:shd w:val="clear" w:color="auto" w:fill="FFFFFF"/>
        <w:spacing w:before="280" w:after="28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Generální partner: Trigema</w:t>
      </w:r>
    </w:p>
    <w:p w:rsidR="00FC4463" w:rsidRDefault="00F25CFE">
      <w:pPr>
        <w:pStyle w:val="Normlnweb"/>
        <w:shd w:val="clear" w:color="auto" w:fill="FFFFFF"/>
        <w:spacing w:before="280" w:after="28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lastRenderedPageBreak/>
        <w:t xml:space="preserve">Partneři: Cewe, Samsung, ČTK, Ptáček koupelny, Soliter Parket, </w:t>
      </w:r>
      <w:r>
        <w:rPr>
          <w:rFonts w:ascii="Open Sans" w:hAnsi="Open Sans" w:cs="Open Sans"/>
          <w:color w:val="000000"/>
        </w:rPr>
        <w:t>Siko, Laufen, Fomei, Newton Media, Cobra</w:t>
      </w:r>
    </w:p>
    <w:p w:rsidR="00FC4463" w:rsidRDefault="00F25CFE">
      <w:pPr>
        <w:pStyle w:val="Normlnweb"/>
        <w:shd w:val="clear" w:color="auto" w:fill="FFFFFF"/>
        <w:spacing w:before="280" w:after="28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Hlavní mediální partner: Mafra a</w:t>
      </w:r>
      <w:r>
        <w:rPr>
          <w:rFonts w:ascii="Open Sans" w:hAnsi="Open Sans" w:cs="Open Sans"/>
          <w:color w:val="000000"/>
        </w:rPr>
        <w:t> </w:t>
      </w:r>
      <w:r>
        <w:rPr>
          <w:rFonts w:ascii="Open Sans" w:hAnsi="Open Sans" w:cs="Open Sans"/>
          <w:color w:val="000000"/>
        </w:rPr>
        <w:t>iDnes.cz</w:t>
      </w:r>
    </w:p>
    <w:p w:rsidR="00FC4463" w:rsidRDefault="00F25CFE">
      <w:pPr>
        <w:pStyle w:val="Normlnweb"/>
        <w:shd w:val="clear" w:color="auto" w:fill="FFFFFF"/>
        <w:spacing w:before="280" w:beforeAutospacing="0" w:after="28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Mediální partneři: Reflex, Dab Praha, Prima Zoom, National Geographic, Prague TV, Lidé a</w:t>
      </w:r>
      <w:r>
        <w:rPr>
          <w:rFonts w:ascii="Open Sans" w:hAnsi="Open Sans" w:cs="Open Sans"/>
          <w:color w:val="000000"/>
        </w:rPr>
        <w:t> </w:t>
      </w:r>
      <w:r>
        <w:rPr>
          <w:rFonts w:ascii="Open Sans" w:hAnsi="Open Sans" w:cs="Open Sans"/>
          <w:color w:val="000000"/>
        </w:rPr>
        <w:t>Země</w:t>
      </w:r>
    </w:p>
    <w:p w:rsidR="00FC4463" w:rsidRDefault="00FC4463">
      <w:pPr>
        <w:pStyle w:val="Normlnweb"/>
        <w:shd w:val="clear" w:color="auto" w:fill="FFFFFF"/>
        <w:spacing w:before="280" w:beforeAutospacing="0" w:after="280"/>
        <w:rPr>
          <w:rFonts w:ascii="Open Sans" w:hAnsi="Open Sans" w:cs="Open Sans"/>
          <w:color w:val="000000"/>
        </w:rPr>
      </w:pPr>
    </w:p>
    <w:p w:rsidR="00FC4463" w:rsidRDefault="00FC4463"/>
    <w:p w:rsidR="00FC4463" w:rsidRDefault="00FC4463"/>
    <w:sectPr w:rsidR="00FC4463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CFE" w:rsidRDefault="00F25CFE" w:rsidP="00F25CFE">
      <w:pPr>
        <w:spacing w:after="0" w:line="240" w:lineRule="auto"/>
      </w:pPr>
      <w:r>
        <w:separator/>
      </w:r>
    </w:p>
  </w:endnote>
  <w:endnote w:type="continuationSeparator" w:id="0">
    <w:p w:rsidR="00F25CFE" w:rsidRDefault="00F25CFE" w:rsidP="00F2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CFE" w:rsidRDefault="00F25CFE" w:rsidP="00F25CFE">
      <w:pPr>
        <w:spacing w:after="0" w:line="240" w:lineRule="auto"/>
      </w:pPr>
      <w:r>
        <w:separator/>
      </w:r>
    </w:p>
  </w:footnote>
  <w:footnote w:type="continuationSeparator" w:id="0">
    <w:p w:rsidR="00F25CFE" w:rsidRDefault="00F25CFE" w:rsidP="00F25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63"/>
    <w:rsid w:val="00F25CFE"/>
    <w:rsid w:val="00FC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72505"/>
  <w15:docId w15:val="{18AEC418-4D95-4E47-A2FF-0A1E6C6C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B764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  <w:lang/>
    </w:rPr>
  </w:style>
  <w:style w:type="paragraph" w:styleId="Normlnweb">
    <w:name w:val="Normal (Web)"/>
    <w:basedOn w:val="Normln"/>
    <w:uiPriority w:val="99"/>
    <w:semiHidden/>
    <w:unhideWhenUsed/>
    <w:qFormat/>
    <w:rsid w:val="00FB764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355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Vacková Anna</dc:creator>
  <dc:description/>
  <cp:lastModifiedBy>Vacková Anna</cp:lastModifiedBy>
  <cp:revision>4</cp:revision>
  <dcterms:created xsi:type="dcterms:W3CDTF">2021-09-30T07:13:00Z</dcterms:created>
  <dcterms:modified xsi:type="dcterms:W3CDTF">2021-10-05T12:34:00Z</dcterms:modified>
  <dc:language>cs-CZ</dc:language>
</cp:coreProperties>
</file>